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420" w:lineRule="exact"/>
        <w:jc w:val="both"/>
        <w:rPr>
          <w:rFonts w:hint="eastAsia"/>
          <w:sz w:val="22"/>
        </w:rPr>
      </w:pPr>
      <w:r>
        <w:rPr>
          <w:rFonts w:hint="eastAsia" w:ascii="ＭＳ 明朝" w:hAnsi="ＭＳ 明朝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178435</wp:posOffset>
                </wp:positionH>
                <wp:positionV relativeFrom="paragraph">
                  <wp:posOffset>86360</wp:posOffset>
                </wp:positionV>
                <wp:extent cx="1533525" cy="2667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33525" cy="266700"/>
                        </a:xfrm>
                        <a:prstGeom prst="rect"/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様式第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号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(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第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8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条関係</w:t>
                            </w:r>
                            <w:r>
                              <w:rPr>
                                <w:rFonts w:hint="default" w:ascii="ＭＳ 明朝" w:hAnsi="ＭＳ 明朝" w:eastAsia="ＭＳ 明朝"/>
                                <w:kern w:val="2"/>
                                <w:sz w:val="21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top:0pt;mso-wrap-distance-right:5.65pt;mso-wrap-distance-left:5.65pt;mso-wrap-distance-bottom:0pt;margin-top:6.8pt;margin-left:14.05pt;mso-position-horizontal-relative:text;mso-position-vertical-relative:text;position:absolute;height:21pt;width:120.75pt;z-index:2;" o:allowincell="t" o:allowoverlap="t" filled="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様式第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3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号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(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第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8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条関係</w:t>
                      </w:r>
                      <w:r>
                        <w:rPr>
                          <w:rFonts w:hint="default" w:ascii="ＭＳ 明朝" w:hAnsi="ＭＳ 明朝" w:eastAsia="ＭＳ 明朝"/>
                          <w:kern w:val="2"/>
                          <w:sz w:val="21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spacing w:line="420" w:lineRule="exact"/>
        <w:jc w:val="center"/>
        <w:rPr>
          <w:rFonts w:hint="eastAsia"/>
          <w:sz w:val="22"/>
        </w:rPr>
      </w:pPr>
      <w:r>
        <w:rPr>
          <w:rFonts w:hint="default" w:ascii="ＭＳ 明朝" w:hAnsi="ＭＳ 明朝" w:eastAsia="ＭＳ 明朝"/>
          <w:spacing w:val="73"/>
          <w:kern w:val="2"/>
          <w:sz w:val="22"/>
          <w:fitText w:val="3150" w:id="1"/>
        </w:rPr>
        <w:t>消防用設備等緩和</w:t>
      </w:r>
      <w:r>
        <w:rPr>
          <w:rFonts w:hint="default" w:ascii="ＭＳ 明朝" w:hAnsi="ＭＳ 明朝" w:eastAsia="ＭＳ 明朝"/>
          <w:spacing w:val="1"/>
          <w:kern w:val="2"/>
          <w:sz w:val="22"/>
          <w:fitText w:val="3150" w:id="1"/>
        </w:rPr>
        <w:t>願</w:t>
      </w:r>
      <w:r>
        <w:rPr>
          <w:rFonts w:hint="default" w:ascii="ＭＳ 明朝" w:hAnsi="ＭＳ 明朝" w:eastAsia="ＭＳ 明朝"/>
          <w:vanish w:val="1"/>
          <w:kern w:val="2"/>
          <w:sz w:val="22"/>
        </w:rPr>
        <w:t>消防用設備等緩和願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64"/>
        <w:gridCol w:w="464"/>
        <w:gridCol w:w="929"/>
        <w:gridCol w:w="696"/>
        <w:gridCol w:w="1332"/>
        <w:gridCol w:w="757"/>
        <w:gridCol w:w="1161"/>
        <w:gridCol w:w="3017"/>
      </w:tblGrid>
      <w:tr>
        <w:trPr>
          <w:cantSplit/>
          <w:trHeight w:val="3380" w:hRule="exac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ind w:leftChars="0" w:right="178" w:rightChars="85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月　　日</w:t>
            </w:r>
          </w:p>
          <w:p>
            <w:pPr>
              <w:pStyle w:val="0"/>
              <w:spacing w:line="24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</w:t>
            </w:r>
          </w:p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  <w:p>
            <w:pPr>
              <w:pStyle w:val="0"/>
              <w:spacing w:line="360" w:lineRule="auto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いちき串木野市消防長　様</w:t>
            </w:r>
          </w:p>
          <w:p>
            <w:pPr>
              <w:pStyle w:val="0"/>
              <w:spacing w:line="240" w:lineRule="auto"/>
              <w:ind w:left="4607" w:leftChars="2194" w:right="420" w:rightChars="20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申請者業態</w:t>
            </w:r>
          </w:p>
          <w:p>
            <w:pPr>
              <w:pStyle w:val="0"/>
              <w:tabs>
                <w:tab w:val="left" w:leader="none" w:pos="4620"/>
              </w:tabs>
              <w:spacing w:line="240" w:lineRule="auto"/>
              <w:ind w:left="4607" w:leftChars="2194" w:right="420" w:rightChars="20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spacing w:val="36"/>
                <w:kern w:val="2"/>
                <w:sz w:val="22"/>
                <w:fitText w:val="1100" w:id="2"/>
              </w:rPr>
              <w:t>又は名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22"/>
                <w:fitText w:val="1100" w:id="2"/>
              </w:rPr>
              <w:t>称</w:t>
            </w:r>
          </w:p>
          <w:p>
            <w:pPr>
              <w:pStyle w:val="0"/>
              <w:spacing w:line="360" w:lineRule="auto"/>
              <w:ind w:left="4607" w:leftChars="2194" w:right="840" w:rightChars="40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住　所</w:t>
            </w:r>
          </w:p>
          <w:p>
            <w:pPr>
              <w:pStyle w:val="0"/>
              <w:spacing w:line="360" w:lineRule="auto"/>
              <w:ind w:left="4616" w:leftChars="2198" w:right="840" w:rightChars="40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電　話　　（　　）</w:t>
            </w:r>
          </w:p>
          <w:p>
            <w:pPr>
              <w:pStyle w:val="0"/>
              <w:spacing w:line="360" w:lineRule="auto"/>
              <w:ind w:left="4607" w:leftChars="2194" w:right="840" w:rightChars="400" w:firstLineChars="0"/>
              <w:jc w:val="left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氏　名</w:t>
            </w:r>
          </w:p>
        </w:tc>
      </w:tr>
      <w:tr>
        <w:trPr>
          <w:trHeight w:val="633" w:hRule="atLeas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防火対象物</w:t>
            </w: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用途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項別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構造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階数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</w:rPr>
            </w:pPr>
          </w:p>
        </w:tc>
        <w:tc>
          <w:tcPr>
            <w:tcW w:w="13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建築面積</w:t>
            </w:r>
          </w:p>
        </w:tc>
        <w:tc>
          <w:tcPr>
            <w:tcW w:w="2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延べ面積</w:t>
            </w:r>
          </w:p>
        </w:tc>
        <w:tc>
          <w:tcPr>
            <w:tcW w:w="3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926" w:hRule="exact"/>
        </w:trPr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ind w:left="100" w:right="100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消防用設備等</w:t>
            </w: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法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定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設備の種類</w:t>
            </w:r>
          </w:p>
          <w:p>
            <w:pPr>
              <w:pStyle w:val="0"/>
              <w:spacing w:line="315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単位個数</w:t>
            </w:r>
          </w:p>
        </w:tc>
        <w:tc>
          <w:tcPr>
            <w:tcW w:w="6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925" w:hRule="exac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現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有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設備の種類</w:t>
            </w:r>
          </w:p>
          <w:p>
            <w:pPr>
              <w:pStyle w:val="0"/>
              <w:spacing w:line="315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単位個数</w:t>
            </w:r>
          </w:p>
        </w:tc>
        <w:tc>
          <w:tcPr>
            <w:tcW w:w="6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40" w:hRule="exac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不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足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設備の種類</w:t>
            </w:r>
          </w:p>
          <w:p>
            <w:pPr>
              <w:pStyle w:val="0"/>
              <w:spacing w:line="315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単位個数</w:t>
            </w:r>
          </w:p>
        </w:tc>
        <w:tc>
          <w:tcPr>
            <w:tcW w:w="6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764" w:hRule="exact"/>
        </w:trPr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緩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和</w:t>
            </w:r>
          </w:p>
        </w:tc>
        <w:tc>
          <w:tcPr>
            <w:tcW w:w="1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15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設備の種類</w:t>
            </w:r>
          </w:p>
          <w:p>
            <w:pPr>
              <w:pStyle w:val="0"/>
              <w:spacing w:line="315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単位個数</w:t>
            </w:r>
          </w:p>
        </w:tc>
        <w:tc>
          <w:tcPr>
            <w:tcW w:w="62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1548" w:hRule="exac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line="42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緩和の理由</w:t>
            </w:r>
          </w:p>
        </w:tc>
      </w:tr>
      <w:tr>
        <w:trPr>
          <w:cantSplit/>
          <w:trHeight w:val="512" w:hRule="exac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上記について実地にご検討くださるようお願いします。</w:t>
            </w:r>
          </w:p>
        </w:tc>
      </w:tr>
      <w:tr>
        <w:trPr>
          <w:trHeight w:val="2117" w:hRule="exact"/>
        </w:trPr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付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  <w:tc>
          <w:tcPr>
            <w:tcW w:w="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 w:line="315" w:lineRule="exact"/>
              <w:jc w:val="center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※</w:t>
            </w:r>
          </w:p>
          <w:p>
            <w:pPr>
              <w:pStyle w:val="0"/>
              <w:spacing w:line="315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処理</w:t>
            </w:r>
          </w:p>
          <w:p>
            <w:pPr>
              <w:pStyle w:val="0"/>
              <w:spacing w:line="315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経過</w:t>
            </w:r>
          </w:p>
        </w:tc>
        <w:tc>
          <w:tcPr>
            <w:tcW w:w="4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420" w:lineRule="exact"/>
        <w:jc w:val="both"/>
        <w:rPr>
          <w:rFonts w:hint="eastAsia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　備考　※欄は記入しないこと。</w:t>
      </w:r>
    </w:p>
    <w:sectPr>
      <w:headerReference r:id="rId5" w:type="default"/>
      <w:footerReference r:id="rId6" w:type="default"/>
      <w:type w:val="continuous"/>
      <w:pgSz w:w="11906" w:h="16838"/>
      <w:pgMar w:top="1230" w:right="1145" w:bottom="1358" w:left="141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51</Words>
  <Characters>294</Characters>
  <Application>JUST Note</Application>
  <Lines>0</Lines>
  <Paragraphs>0</Paragraphs>
  <Company>制作技術部</Company>
  <CharactersWithSpaces>344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第一法規株式会社</dc:creator>
  <cp:lastModifiedBy>迫 秀樹</cp:lastModifiedBy>
  <cp:lastPrinted>2006-02-22T12:58:00Z</cp:lastPrinted>
  <dcterms:created xsi:type="dcterms:W3CDTF">2007-07-11T13:04:00Z</dcterms:created>
  <dcterms:modified xsi:type="dcterms:W3CDTF">2018-12-13T01:25:06Z</dcterms:modified>
  <cp:revision>11</cp:revision>
</cp:coreProperties>
</file>